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A" w:rsidRPr="00E5567C" w:rsidRDefault="00CE5D6A" w:rsidP="00CE5D6A">
      <w:pPr>
        <w:jc w:val="center"/>
        <w:rPr>
          <w:b/>
          <w:szCs w:val="32"/>
        </w:rPr>
      </w:pPr>
      <w:r w:rsidRPr="00E5567C">
        <w:rPr>
          <w:b/>
          <w:szCs w:val="32"/>
        </w:rPr>
        <w:t>LA DIVINA COMMEDIA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szCs w:val="32"/>
        </w:rPr>
        <w:t>L’AUTORE</w:t>
      </w:r>
      <w:r w:rsidRPr="00E5567C">
        <w:rPr>
          <w:szCs w:val="32"/>
        </w:rPr>
        <w:t xml:space="preserve"> È Dante Alighieri. Ma Dante non è solo l’autore: è anche il personaggio principale della </w:t>
      </w:r>
      <w:r w:rsidRPr="00E5567C">
        <w:rPr>
          <w:i/>
          <w:szCs w:val="32"/>
        </w:rPr>
        <w:t>Commedia</w:t>
      </w:r>
      <w:r w:rsidRPr="00E5567C">
        <w:rPr>
          <w:szCs w:val="32"/>
        </w:rPr>
        <w:t>.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bCs/>
          <w:smallCaps/>
          <w:szCs w:val="32"/>
        </w:rPr>
        <w:t>Quando viene scritta?</w:t>
      </w:r>
      <w:r w:rsidRPr="00E5567C">
        <w:rPr>
          <w:szCs w:val="32"/>
        </w:rPr>
        <w:t xml:space="preserve"> Non si sa bene, ma si pensa che Dante la inizi a scrivere in esilio, attorno al 1304/6 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bCs/>
          <w:smallCaps/>
          <w:szCs w:val="32"/>
        </w:rPr>
        <w:t>Il titolo</w:t>
      </w:r>
      <w:r w:rsidRPr="00E5567C">
        <w:rPr>
          <w:smallCaps/>
          <w:szCs w:val="32"/>
        </w:rPr>
        <w:t xml:space="preserve"> </w:t>
      </w:r>
      <w:r w:rsidRPr="00E5567C">
        <w:rPr>
          <w:szCs w:val="32"/>
        </w:rPr>
        <w:t xml:space="preserve">dell’opera è </w:t>
      </w:r>
      <w:r w:rsidRPr="00E5567C">
        <w:rPr>
          <w:i/>
          <w:iCs/>
          <w:szCs w:val="32"/>
        </w:rPr>
        <w:t>Commedia</w:t>
      </w:r>
      <w:r w:rsidRPr="00E5567C">
        <w:rPr>
          <w:szCs w:val="32"/>
        </w:rPr>
        <w:t>; l’aggettivo “</w:t>
      </w:r>
      <w:r w:rsidRPr="00E5567C">
        <w:rPr>
          <w:i/>
          <w:iCs/>
          <w:szCs w:val="32"/>
        </w:rPr>
        <w:t>divina</w:t>
      </w:r>
      <w:r w:rsidRPr="00E5567C">
        <w:rPr>
          <w:szCs w:val="32"/>
        </w:rPr>
        <w:t>” fu aggiunto a partire dal 1500 a causa dell’argomento di questo poema: si parla infatti di un viaggio nell’aldilà, fino a incontrare Dio.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bCs/>
          <w:smallCaps/>
          <w:szCs w:val="32"/>
        </w:rPr>
        <w:t>Il viaggio oltremondano</w:t>
      </w:r>
      <w:r w:rsidRPr="00E5567C">
        <w:rPr>
          <w:szCs w:val="32"/>
        </w:rPr>
        <w:t xml:space="preserve"> (oltre il mondo, cioè nell’aldilà).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 xml:space="preserve">La </w:t>
      </w:r>
      <w:r w:rsidRPr="00E5567C">
        <w:rPr>
          <w:i/>
          <w:iCs/>
          <w:szCs w:val="32"/>
        </w:rPr>
        <w:t>Commedia</w:t>
      </w:r>
      <w:r w:rsidRPr="00E5567C">
        <w:rPr>
          <w:szCs w:val="32"/>
        </w:rPr>
        <w:t xml:space="preserve"> è la storia del </w:t>
      </w:r>
      <w:r w:rsidRPr="00E5567C">
        <w:rPr>
          <w:b/>
          <w:bCs/>
          <w:i/>
          <w:iCs/>
          <w:szCs w:val="32"/>
        </w:rPr>
        <w:t xml:space="preserve">viaggio nell’aldilà compiuto da Dante. </w:t>
      </w:r>
      <w:r w:rsidRPr="00E5567C">
        <w:rPr>
          <w:szCs w:val="32"/>
        </w:rPr>
        <w:t xml:space="preserve">Il viaggio </w:t>
      </w:r>
      <w:r w:rsidRPr="00E5567C">
        <w:rPr>
          <w:b/>
          <w:szCs w:val="32"/>
        </w:rPr>
        <w:t>inizia nell’equinozio di primavera</w:t>
      </w:r>
      <w:r w:rsidRPr="00E5567C">
        <w:rPr>
          <w:szCs w:val="32"/>
        </w:rPr>
        <w:t xml:space="preserve"> (</w:t>
      </w:r>
      <w:r w:rsidRPr="00E5567C">
        <w:rPr>
          <w:szCs w:val="32"/>
          <w:u w:val="single"/>
        </w:rPr>
        <w:t>stagione in cui Dio ha creato il mondo</w:t>
      </w:r>
      <w:r w:rsidRPr="00E5567C">
        <w:rPr>
          <w:szCs w:val="32"/>
        </w:rPr>
        <w:t xml:space="preserve">) del </w:t>
      </w:r>
      <w:r w:rsidRPr="00E5567C">
        <w:rPr>
          <w:b/>
          <w:szCs w:val="32"/>
        </w:rPr>
        <w:t>1300</w:t>
      </w:r>
      <w:r w:rsidRPr="00E5567C">
        <w:rPr>
          <w:szCs w:val="32"/>
        </w:rPr>
        <w:t xml:space="preserve"> (anno del giubileo) e </w:t>
      </w:r>
      <w:r w:rsidRPr="00E5567C">
        <w:rPr>
          <w:b/>
          <w:szCs w:val="32"/>
        </w:rPr>
        <w:t>dura 7 giorni</w:t>
      </w:r>
      <w:r w:rsidRPr="00E5567C">
        <w:rPr>
          <w:szCs w:val="32"/>
        </w:rPr>
        <w:t xml:space="preserve">. 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>Dante attraverserà prima l’Inferno, poi il Purgatorio e quindi il Paradiso, fino ad arrivare a Dio.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szCs w:val="32"/>
        </w:rPr>
        <w:t>COSA È LA COMMEDIA?</w:t>
      </w:r>
      <w:r w:rsidRPr="00E5567C">
        <w:rPr>
          <w:szCs w:val="32"/>
        </w:rPr>
        <w:t xml:space="preserve"> La </w:t>
      </w:r>
      <w:r w:rsidRPr="00E5567C">
        <w:rPr>
          <w:i/>
          <w:szCs w:val="32"/>
        </w:rPr>
        <w:t>Commedia</w:t>
      </w:r>
      <w:r w:rsidRPr="00E5567C">
        <w:rPr>
          <w:szCs w:val="32"/>
        </w:rPr>
        <w:t xml:space="preserve"> è un </w:t>
      </w:r>
      <w:r w:rsidRPr="00E5567C">
        <w:rPr>
          <w:b/>
          <w:szCs w:val="32"/>
        </w:rPr>
        <w:t>poema</w:t>
      </w:r>
      <w:r w:rsidRPr="00E5567C">
        <w:rPr>
          <w:szCs w:val="32"/>
        </w:rPr>
        <w:t xml:space="preserve"> (una lunga opera di poesia che racconta un’avventura, proprio come l’</w:t>
      </w:r>
      <w:r w:rsidRPr="00E5567C">
        <w:rPr>
          <w:i/>
          <w:szCs w:val="32"/>
        </w:rPr>
        <w:t>Eneide</w:t>
      </w:r>
      <w:r w:rsidRPr="00E5567C">
        <w:rPr>
          <w:szCs w:val="32"/>
        </w:rPr>
        <w:t xml:space="preserve"> scritta dal poeta preferito di Dante, cioè Virgilio).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 xml:space="preserve">Ma non è solo un poema... È un poema </w:t>
      </w:r>
      <w:r w:rsidRPr="00E5567C">
        <w:rPr>
          <w:b/>
          <w:szCs w:val="32"/>
        </w:rPr>
        <w:t>ALLEGORICO</w:t>
      </w:r>
      <w:r w:rsidRPr="00E5567C">
        <w:rPr>
          <w:szCs w:val="32"/>
        </w:rPr>
        <w:t>: tutto ciò che succede ha un significato ulteriore, ha una morale</w:t>
      </w:r>
      <w:r w:rsidR="00D96992" w:rsidRPr="00E5567C">
        <w:rPr>
          <w:szCs w:val="32"/>
        </w:rPr>
        <w:t>, è un simbolo</w:t>
      </w:r>
      <w:r w:rsidRPr="00E5567C">
        <w:rPr>
          <w:szCs w:val="32"/>
        </w:rPr>
        <w:t>.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szCs w:val="32"/>
        </w:rPr>
        <w:t>PERCHE’ “COMMEDIA”?</w:t>
      </w:r>
      <w:r w:rsidRPr="00E5567C">
        <w:rPr>
          <w:szCs w:val="32"/>
        </w:rPr>
        <w:t xml:space="preserve"> 1) Perché c’è un lieto fine</w:t>
      </w:r>
      <w:r w:rsidR="00D96992" w:rsidRPr="00E5567C">
        <w:rPr>
          <w:szCs w:val="32"/>
        </w:rPr>
        <w:t xml:space="preserve"> (Dante arriva a Dio)</w:t>
      </w:r>
      <w:r w:rsidRPr="00E5567C">
        <w:rPr>
          <w:szCs w:val="32"/>
        </w:rPr>
        <w:t>; 2) A causa del tipo di linguaggio usato (non viene usato sempre uno stile sublime, come nelle tragedie, o uno stile malinconico, come nelle elegie).</w:t>
      </w:r>
    </w:p>
    <w:p w:rsidR="00CE5D6A" w:rsidRPr="00E5567C" w:rsidRDefault="00CE5D6A" w:rsidP="00CE5D6A">
      <w:pPr>
        <w:rPr>
          <w:szCs w:val="32"/>
        </w:rPr>
      </w:pPr>
    </w:p>
    <w:p w:rsidR="00CE5D6A" w:rsidRPr="00E5567C" w:rsidRDefault="00CE5D6A" w:rsidP="00CE5D6A">
      <w:pPr>
        <w:rPr>
          <w:szCs w:val="32"/>
        </w:rPr>
      </w:pPr>
      <w:r w:rsidRPr="00E5567C">
        <w:rPr>
          <w:b/>
          <w:szCs w:val="32"/>
        </w:rPr>
        <w:lastRenderedPageBreak/>
        <w:t>IMPORTANZA DEL NUMERO 3</w:t>
      </w:r>
      <w:r w:rsidRPr="00E5567C">
        <w:rPr>
          <w:szCs w:val="32"/>
        </w:rPr>
        <w:t xml:space="preserve"> (e dei suoi multipli). 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i/>
          <w:szCs w:val="32"/>
          <w:u w:val="single"/>
        </w:rPr>
        <w:t>Ricorda!</w:t>
      </w:r>
      <w:r w:rsidRPr="00E5567C">
        <w:rPr>
          <w:szCs w:val="32"/>
        </w:rPr>
        <w:t xml:space="preserve"> Il 3 è il numero della Trinità, del divino.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 xml:space="preserve">La Commedia è divisa in </w:t>
      </w:r>
      <w:r w:rsidRPr="00E5567C">
        <w:rPr>
          <w:b/>
          <w:bCs/>
          <w:i/>
          <w:iCs/>
          <w:szCs w:val="32"/>
        </w:rPr>
        <w:t>tre cantiche</w:t>
      </w:r>
      <w:r w:rsidRPr="00E5567C">
        <w:rPr>
          <w:szCs w:val="32"/>
        </w:rPr>
        <w:t>: Inferno, Purgatorio e Paradiso.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>Le cantiche sono divise ognuna in 33 canti (+1 per l’Inferno, che fa da proemio, da introduzione: anche l’</w:t>
      </w:r>
      <w:r w:rsidRPr="00E5567C">
        <w:rPr>
          <w:b/>
          <w:szCs w:val="32"/>
          <w:u w:val="single"/>
        </w:rPr>
        <w:t>1</w:t>
      </w:r>
      <w:r w:rsidRPr="00E5567C">
        <w:rPr>
          <w:szCs w:val="32"/>
        </w:rPr>
        <w:t xml:space="preserve"> è importante, perché rappresenta l’unità di Dio)</w:t>
      </w:r>
      <w:r w:rsidR="00D96992" w:rsidRPr="00E5567C">
        <w:rPr>
          <w:szCs w:val="32"/>
        </w:rPr>
        <w:t>.</w:t>
      </w:r>
    </w:p>
    <w:p w:rsidR="00D96992" w:rsidRPr="00E5567C" w:rsidRDefault="00D96992" w:rsidP="00CE5D6A">
      <w:pPr>
        <w:rPr>
          <w:szCs w:val="32"/>
        </w:rPr>
      </w:pPr>
      <w:r w:rsidRPr="00E5567C">
        <w:rPr>
          <w:szCs w:val="32"/>
        </w:rPr>
        <w:t>In tutto, perciò, la Commedia è formata da 100 canti.</w:t>
      </w:r>
    </w:p>
    <w:p w:rsidR="007D1898" w:rsidRPr="00E5567C" w:rsidRDefault="00CE5D6A" w:rsidP="00CE5D6A">
      <w:pPr>
        <w:rPr>
          <w:szCs w:val="32"/>
        </w:rPr>
      </w:pPr>
      <w:r w:rsidRPr="00E5567C">
        <w:rPr>
          <w:szCs w:val="32"/>
        </w:rPr>
        <w:t xml:space="preserve">I versi sono </w:t>
      </w:r>
      <w:r w:rsidRPr="00E5567C">
        <w:rPr>
          <w:b/>
          <w:szCs w:val="32"/>
        </w:rPr>
        <w:t>terzine</w:t>
      </w:r>
      <w:r w:rsidRPr="00E5567C">
        <w:rPr>
          <w:szCs w:val="32"/>
        </w:rPr>
        <w:t xml:space="preserve"> </w:t>
      </w:r>
      <w:r w:rsidR="00D96992" w:rsidRPr="00E5567C">
        <w:rPr>
          <w:szCs w:val="32"/>
        </w:rPr>
        <w:t xml:space="preserve">(strofe di tre versi) </w:t>
      </w:r>
      <w:r w:rsidRPr="00E5567C">
        <w:rPr>
          <w:szCs w:val="32"/>
        </w:rPr>
        <w:t>endecasillabe in rima incatenata.</w:t>
      </w:r>
    </w:p>
    <w:p w:rsidR="00600054" w:rsidRPr="00E5567C" w:rsidRDefault="00600054">
      <w:pPr>
        <w:rPr>
          <w:szCs w:val="32"/>
        </w:rPr>
      </w:pPr>
    </w:p>
    <w:p w:rsidR="00CE5D6A" w:rsidRPr="00E5567C" w:rsidRDefault="006C3A8C" w:rsidP="00CE5D6A">
      <w:pPr>
        <w:jc w:val="center"/>
        <w:rPr>
          <w:b/>
          <w:szCs w:val="32"/>
        </w:rPr>
      </w:pPr>
      <w:r w:rsidRPr="00E5567C">
        <w:rPr>
          <w:b/>
          <w:szCs w:val="32"/>
        </w:rPr>
        <w:t>LA GEOGRAFIA DELLA COMMEDIA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 xml:space="preserve">Per Dante la terra è </w:t>
      </w:r>
      <w:r w:rsidRPr="00E5567C">
        <w:rPr>
          <w:b/>
          <w:szCs w:val="32"/>
        </w:rPr>
        <w:t xml:space="preserve">rotonda </w:t>
      </w:r>
      <w:r w:rsidRPr="00E5567C">
        <w:rPr>
          <w:szCs w:val="32"/>
        </w:rPr>
        <w:t xml:space="preserve">(non piatta, come per i greci). 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>L’equatore, racchiuso tra i due punti costituiti da Gibilterra e dal Gange, divide in due la Terra:</w:t>
      </w:r>
    </w:p>
    <w:p w:rsidR="00CE5D6A" w:rsidRPr="00E5567C" w:rsidRDefault="00CE5D6A" w:rsidP="00CE5D6A">
      <w:pPr>
        <w:pStyle w:val="Paragrafoelenco"/>
        <w:numPr>
          <w:ilvl w:val="0"/>
          <w:numId w:val="1"/>
        </w:numPr>
        <w:rPr>
          <w:szCs w:val="32"/>
        </w:rPr>
      </w:pPr>
      <w:r w:rsidRPr="00E5567C">
        <w:rPr>
          <w:szCs w:val="32"/>
        </w:rPr>
        <w:t xml:space="preserve">un emisfero nord (emisfero boreale) </w:t>
      </w:r>
    </w:p>
    <w:p w:rsidR="00CE5D6A" w:rsidRPr="00E5567C" w:rsidRDefault="00CE5D6A" w:rsidP="00CE5D6A">
      <w:pPr>
        <w:pStyle w:val="Paragrafoelenco"/>
        <w:numPr>
          <w:ilvl w:val="0"/>
          <w:numId w:val="1"/>
        </w:numPr>
        <w:rPr>
          <w:szCs w:val="32"/>
        </w:rPr>
      </w:pPr>
      <w:r w:rsidRPr="00E5567C">
        <w:rPr>
          <w:szCs w:val="32"/>
        </w:rPr>
        <w:t xml:space="preserve">e un emisfero sud (emisfero australe). 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>Nel mezzo c’è Gerusalemme.</w:t>
      </w:r>
    </w:p>
    <w:p w:rsidR="00600054" w:rsidRPr="00E5567C" w:rsidRDefault="00CE5D6A" w:rsidP="00CE5D6A">
      <w:pPr>
        <w:rPr>
          <w:szCs w:val="32"/>
        </w:rPr>
      </w:pPr>
      <w:r w:rsidRPr="00E5567C">
        <w:rPr>
          <w:b/>
          <w:szCs w:val="32"/>
        </w:rPr>
        <w:t xml:space="preserve">Sotto Gerusalemme si apre una </w:t>
      </w:r>
      <w:r w:rsidRPr="006C3A8C">
        <w:rPr>
          <w:b/>
          <w:szCs w:val="32"/>
          <w:highlight w:val="yellow"/>
        </w:rPr>
        <w:t>voragine</w:t>
      </w:r>
      <w:r w:rsidRPr="00E5567C">
        <w:rPr>
          <w:szCs w:val="32"/>
        </w:rPr>
        <w:t xml:space="preserve"> fatta a imbuto che finisce nel centro della terra. Questa voragine è creata da Lucifero. Lucifero</w:t>
      </w:r>
      <w:r w:rsidR="00D96992" w:rsidRPr="00E5567C">
        <w:rPr>
          <w:szCs w:val="32"/>
        </w:rPr>
        <w:t>, che in origine era un angelo,</w:t>
      </w:r>
      <w:r w:rsidRPr="00E5567C">
        <w:rPr>
          <w:szCs w:val="32"/>
        </w:rPr>
        <w:t xml:space="preserve"> si era ribellato a Dio; Dio lo ha </w:t>
      </w:r>
      <w:r w:rsidRPr="00E5567C">
        <w:rPr>
          <w:b/>
          <w:szCs w:val="32"/>
        </w:rPr>
        <w:t>scagliato</w:t>
      </w:r>
      <w:r w:rsidRPr="00E5567C">
        <w:rPr>
          <w:szCs w:val="32"/>
        </w:rPr>
        <w:t xml:space="preserve"> sulla terra e nella </w:t>
      </w:r>
      <w:r w:rsidRPr="00E5567C">
        <w:rPr>
          <w:b/>
          <w:szCs w:val="32"/>
        </w:rPr>
        <w:t>caduta</w:t>
      </w:r>
      <w:r w:rsidRPr="00E5567C">
        <w:rPr>
          <w:szCs w:val="32"/>
        </w:rPr>
        <w:t xml:space="preserve"> Lucifero ha formato </w:t>
      </w:r>
      <w:r w:rsidR="00D96992" w:rsidRPr="00E5567C">
        <w:rPr>
          <w:szCs w:val="32"/>
        </w:rPr>
        <w:t>questa</w:t>
      </w:r>
      <w:r w:rsidRPr="00E5567C">
        <w:rPr>
          <w:szCs w:val="32"/>
        </w:rPr>
        <w:t xml:space="preserve"> voragine. </w:t>
      </w:r>
      <w:r w:rsidRPr="00E5567C">
        <w:rPr>
          <w:b/>
          <w:szCs w:val="32"/>
        </w:rPr>
        <w:t xml:space="preserve">Al centro della terra c’è dunque </w:t>
      </w:r>
      <w:r w:rsidRPr="006C3A8C">
        <w:rPr>
          <w:b/>
          <w:szCs w:val="32"/>
          <w:highlight w:val="yellow"/>
        </w:rPr>
        <w:t>Lucifero</w:t>
      </w:r>
      <w:r w:rsidRPr="00E5567C">
        <w:rPr>
          <w:szCs w:val="32"/>
        </w:rPr>
        <w:t xml:space="preserve"> (il centro della </w:t>
      </w:r>
      <w:r w:rsidR="00D96992" w:rsidRPr="00E5567C">
        <w:rPr>
          <w:szCs w:val="32"/>
        </w:rPr>
        <w:t>terra è l’ombelico di Lucifero); la voragine formata dalla sua caduta è proprio l’</w:t>
      </w:r>
      <w:r w:rsidR="00D96992" w:rsidRPr="00E5567C">
        <w:rPr>
          <w:b/>
          <w:szCs w:val="32"/>
        </w:rPr>
        <w:t>Inferno</w:t>
      </w:r>
      <w:r w:rsidR="00D96992" w:rsidRPr="00E5567C">
        <w:rPr>
          <w:szCs w:val="32"/>
        </w:rPr>
        <w:t>.</w:t>
      </w:r>
    </w:p>
    <w:p w:rsidR="00D96992" w:rsidRPr="00E5567C" w:rsidRDefault="00D96992" w:rsidP="00CE5D6A">
      <w:pPr>
        <w:rPr>
          <w:szCs w:val="32"/>
        </w:rPr>
      </w:pPr>
    </w:p>
    <w:p w:rsidR="00D96992" w:rsidRPr="00E5567C" w:rsidRDefault="00D96992" w:rsidP="00D96992">
      <w:pPr>
        <w:rPr>
          <w:szCs w:val="32"/>
        </w:rPr>
      </w:pPr>
      <w:r w:rsidRPr="00E5567C">
        <w:rPr>
          <w:szCs w:val="32"/>
        </w:rPr>
        <w:t>Il viaggio di Dante parte dalla “</w:t>
      </w:r>
      <w:r w:rsidRPr="00E5567C">
        <w:rPr>
          <w:b/>
          <w:szCs w:val="32"/>
        </w:rPr>
        <w:t>selva oscura</w:t>
      </w:r>
      <w:r w:rsidRPr="00E5567C">
        <w:rPr>
          <w:szCs w:val="32"/>
        </w:rPr>
        <w:t>”, in cui si è ritrovato</w:t>
      </w:r>
      <w:r w:rsidR="00E5567C" w:rsidRPr="00E5567C">
        <w:rPr>
          <w:szCs w:val="32"/>
        </w:rPr>
        <w:t xml:space="preserve"> (selva che è il simbolo del </w:t>
      </w:r>
      <w:r w:rsidR="00E5567C" w:rsidRPr="00E5567C">
        <w:rPr>
          <w:b/>
          <w:szCs w:val="32"/>
        </w:rPr>
        <w:t>peccato</w:t>
      </w:r>
      <w:r w:rsidR="00E5567C" w:rsidRPr="00E5567C">
        <w:rPr>
          <w:szCs w:val="32"/>
        </w:rPr>
        <w:t>)</w:t>
      </w:r>
      <w:r w:rsidRPr="00E5567C">
        <w:rPr>
          <w:szCs w:val="32"/>
        </w:rPr>
        <w:t>.</w:t>
      </w:r>
    </w:p>
    <w:p w:rsidR="00E5567C" w:rsidRPr="00E5567C" w:rsidRDefault="00D96992" w:rsidP="00D96992">
      <w:pPr>
        <w:rPr>
          <w:szCs w:val="32"/>
        </w:rPr>
      </w:pPr>
      <w:r w:rsidRPr="00E5567C">
        <w:rPr>
          <w:szCs w:val="32"/>
        </w:rPr>
        <w:t xml:space="preserve">Qui Dante incontra </w:t>
      </w:r>
      <w:r w:rsidRPr="00E5567C">
        <w:rPr>
          <w:b/>
          <w:color w:val="FF0000"/>
          <w:szCs w:val="32"/>
        </w:rPr>
        <w:t>Virgilio</w:t>
      </w:r>
      <w:r w:rsidRPr="00E5567C">
        <w:rPr>
          <w:szCs w:val="32"/>
        </w:rPr>
        <w:t xml:space="preserve"> (autore dell’Eneide), mandato da </w:t>
      </w:r>
      <w:r w:rsidRPr="00E5567C">
        <w:rPr>
          <w:b/>
          <w:color w:val="FF0000"/>
          <w:szCs w:val="32"/>
        </w:rPr>
        <w:t>Beatrice</w:t>
      </w:r>
      <w:r w:rsidRPr="00E5567C">
        <w:rPr>
          <w:szCs w:val="32"/>
        </w:rPr>
        <w:t xml:space="preserve"> </w:t>
      </w:r>
      <w:r w:rsidR="00E5567C" w:rsidRPr="00E5567C">
        <w:rPr>
          <w:szCs w:val="32"/>
        </w:rPr>
        <w:t>(</w:t>
      </w:r>
      <w:r w:rsidR="00E5567C" w:rsidRPr="00E5567C">
        <w:rPr>
          <w:szCs w:val="32"/>
          <w:u w:val="single"/>
        </w:rPr>
        <w:t>la donna amata da Dante e assimilata a una creatura angelica</w:t>
      </w:r>
      <w:r w:rsidR="00E5567C" w:rsidRPr="00E5567C">
        <w:rPr>
          <w:szCs w:val="32"/>
        </w:rPr>
        <w:t xml:space="preserve">) </w:t>
      </w:r>
      <w:r w:rsidRPr="00E5567C">
        <w:rPr>
          <w:szCs w:val="32"/>
        </w:rPr>
        <w:t>a scortare Dante</w:t>
      </w:r>
      <w:r w:rsidR="00E5567C" w:rsidRPr="00E5567C">
        <w:rPr>
          <w:szCs w:val="32"/>
        </w:rPr>
        <w:t xml:space="preserve">, a fargli </w:t>
      </w:r>
      <w:r w:rsidR="00E5567C" w:rsidRPr="00E5567C">
        <w:rPr>
          <w:b/>
          <w:szCs w:val="32"/>
        </w:rPr>
        <w:t>da guida</w:t>
      </w:r>
      <w:r w:rsidRPr="00E5567C">
        <w:rPr>
          <w:szCs w:val="32"/>
        </w:rPr>
        <w:t xml:space="preserve">. </w:t>
      </w:r>
    </w:p>
    <w:p w:rsidR="00E5567C" w:rsidRPr="00E5567C" w:rsidRDefault="006C3A8C" w:rsidP="00D96992">
      <w:pPr>
        <w:rPr>
          <w:szCs w:val="32"/>
        </w:rPr>
      </w:pPr>
      <w:r>
        <w:rPr>
          <w:noProof/>
          <w:szCs w:val="32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71755</wp:posOffset>
            </wp:positionV>
            <wp:extent cx="3133090" cy="349567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992" w:rsidRPr="00E5567C">
        <w:rPr>
          <w:szCs w:val="32"/>
        </w:rPr>
        <w:t xml:space="preserve">Dante viene </w:t>
      </w:r>
      <w:r w:rsidR="00E5567C" w:rsidRPr="00E5567C">
        <w:rPr>
          <w:szCs w:val="32"/>
        </w:rPr>
        <w:t xml:space="preserve">così </w:t>
      </w:r>
      <w:r w:rsidR="00D96992" w:rsidRPr="00E5567C">
        <w:rPr>
          <w:szCs w:val="32"/>
        </w:rPr>
        <w:t>guidat</w:t>
      </w:r>
      <w:r w:rsidR="00E5567C" w:rsidRPr="00E5567C">
        <w:rPr>
          <w:szCs w:val="32"/>
        </w:rPr>
        <w:t>o da Virgilio all’interno dell’I</w:t>
      </w:r>
      <w:r w:rsidR="00D96992" w:rsidRPr="00E5567C">
        <w:rPr>
          <w:szCs w:val="32"/>
        </w:rPr>
        <w:t>nferno</w:t>
      </w:r>
      <w:r w:rsidR="00E5567C" w:rsidRPr="00E5567C">
        <w:rPr>
          <w:szCs w:val="32"/>
        </w:rPr>
        <w:t xml:space="preserve"> (dove i peccatori subiscono pene atroci ed eterne</w:t>
      </w:r>
      <w:r w:rsidR="00E5567C">
        <w:rPr>
          <w:rStyle w:val="Rimandonotaapidipagina"/>
          <w:szCs w:val="32"/>
        </w:rPr>
        <w:footnoteReference w:id="1"/>
      </w:r>
      <w:r w:rsidR="00E5567C" w:rsidRPr="00E5567C">
        <w:rPr>
          <w:szCs w:val="32"/>
        </w:rPr>
        <w:t>)</w:t>
      </w:r>
      <w:r w:rsidR="00D96992" w:rsidRPr="00E5567C">
        <w:rPr>
          <w:szCs w:val="32"/>
        </w:rPr>
        <w:t>, che attraverserà tutto fino ad arrivare al centro della terra, dove si trova Lucifero. Dante e Virgilio passano oltre (all’interno del “</w:t>
      </w:r>
      <w:r w:rsidR="00D96992" w:rsidRPr="002C3BBE">
        <w:rPr>
          <w:i/>
          <w:szCs w:val="32"/>
        </w:rPr>
        <w:t>natural budello</w:t>
      </w:r>
      <w:r w:rsidR="00D96992" w:rsidRPr="00E5567C">
        <w:rPr>
          <w:szCs w:val="32"/>
        </w:rPr>
        <w:t xml:space="preserve">”), aggrappati ai peli delle gambe di Lucifero, fino a raggiungere i piedi del </w:t>
      </w:r>
      <w:r w:rsidR="00D96992" w:rsidRPr="006C3A8C">
        <w:rPr>
          <w:b/>
          <w:szCs w:val="32"/>
        </w:rPr>
        <w:t>monte del Purgatorio</w:t>
      </w:r>
      <w:r w:rsidR="00D96992" w:rsidRPr="00E5567C">
        <w:rPr>
          <w:szCs w:val="32"/>
        </w:rPr>
        <w:t xml:space="preserve">. </w:t>
      </w:r>
    </w:p>
    <w:p w:rsidR="00E5567C" w:rsidRPr="00E5567C" w:rsidRDefault="00E5567C" w:rsidP="00D96992">
      <w:pPr>
        <w:rPr>
          <w:szCs w:val="32"/>
        </w:rPr>
      </w:pPr>
      <w:r w:rsidRPr="00E5567C">
        <w:rPr>
          <w:szCs w:val="32"/>
        </w:rPr>
        <w:t>Infatti la terra spostata da Lucifero nella sua caduta ha formato una montagna proprio dall’altra parte del globo!</w:t>
      </w:r>
    </w:p>
    <w:p w:rsidR="00CE5D6A" w:rsidRPr="00E5567C" w:rsidRDefault="006C3A8C" w:rsidP="006C3A8C">
      <w:pPr>
        <w:rPr>
          <w:szCs w:val="32"/>
        </w:rPr>
      </w:pPr>
      <w:r>
        <w:rPr>
          <w:noProof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95885</wp:posOffset>
            </wp:positionV>
            <wp:extent cx="1084580" cy="1381125"/>
            <wp:effectExtent l="19050" t="0" r="1270" b="0"/>
            <wp:wrapSquare wrapText="bothSides"/>
            <wp:docPr id="3" name="Immagine 2" descr="purgator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gatorio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D6A" w:rsidRPr="00E5567C">
        <w:rPr>
          <w:szCs w:val="32"/>
          <w:u w:val="single"/>
        </w:rPr>
        <w:t>Nell’emisfero sud c’è dunque solo il mare e il Purgatorio</w:t>
      </w:r>
      <w:r w:rsidR="00CE5D6A" w:rsidRPr="00E5567C">
        <w:rPr>
          <w:szCs w:val="32"/>
        </w:rPr>
        <w:t>.</w:t>
      </w:r>
    </w:p>
    <w:p w:rsidR="00CE5D6A" w:rsidRPr="00E5567C" w:rsidRDefault="00CE5D6A" w:rsidP="00CE5D6A">
      <w:pPr>
        <w:rPr>
          <w:szCs w:val="32"/>
        </w:rPr>
      </w:pPr>
      <w:r w:rsidRPr="00E5567C">
        <w:rPr>
          <w:szCs w:val="32"/>
        </w:rPr>
        <w:t>In cima al Purgatorio c’è il paradiso terrestre, l’</w:t>
      </w:r>
      <w:r w:rsidRPr="00E5567C">
        <w:rPr>
          <w:b/>
          <w:szCs w:val="32"/>
        </w:rPr>
        <w:t>Eden</w:t>
      </w:r>
      <w:r w:rsidRPr="00E5567C">
        <w:rPr>
          <w:szCs w:val="32"/>
        </w:rPr>
        <w:t>.</w:t>
      </w:r>
    </w:p>
    <w:p w:rsidR="00E5567C" w:rsidRPr="00E5567C" w:rsidRDefault="00E5567C" w:rsidP="00E5567C">
      <w:pPr>
        <w:rPr>
          <w:szCs w:val="32"/>
        </w:rPr>
      </w:pPr>
      <w:r w:rsidRPr="00E5567C">
        <w:rPr>
          <w:szCs w:val="32"/>
        </w:rPr>
        <w:t xml:space="preserve">Dante salirà il monte </w:t>
      </w:r>
      <w:r w:rsidR="006C3A8C">
        <w:rPr>
          <w:szCs w:val="32"/>
        </w:rPr>
        <w:t xml:space="preserve"> del Purgatorio </w:t>
      </w:r>
      <w:r w:rsidRPr="00E5567C">
        <w:rPr>
          <w:szCs w:val="32"/>
        </w:rPr>
        <w:t xml:space="preserve">insieme a Virgilio, fino in cima. </w:t>
      </w:r>
    </w:p>
    <w:p w:rsidR="00E5567C" w:rsidRPr="00E5567C" w:rsidRDefault="00E5567C" w:rsidP="00E5567C">
      <w:pPr>
        <w:rPr>
          <w:szCs w:val="32"/>
        </w:rPr>
      </w:pPr>
      <w:r w:rsidRPr="00E5567C">
        <w:rPr>
          <w:szCs w:val="32"/>
        </w:rPr>
        <w:t xml:space="preserve">In cima però </w:t>
      </w:r>
      <w:r w:rsidRPr="006C3A8C">
        <w:rPr>
          <w:b/>
          <w:szCs w:val="32"/>
        </w:rPr>
        <w:t>Virgilio</w:t>
      </w:r>
      <w:r w:rsidRPr="00E5567C">
        <w:rPr>
          <w:szCs w:val="32"/>
        </w:rPr>
        <w:t xml:space="preserve"> deve </w:t>
      </w:r>
      <w:r w:rsidRPr="006C3A8C">
        <w:rPr>
          <w:b/>
          <w:szCs w:val="32"/>
        </w:rPr>
        <w:t>abbandonare Dante</w:t>
      </w:r>
      <w:r w:rsidRPr="00E5567C">
        <w:rPr>
          <w:szCs w:val="32"/>
        </w:rPr>
        <w:t xml:space="preserve"> (Virgilio, non essendo stato battezzato, è un’anima dell’Inferno e non può entrare in Paradiso). </w:t>
      </w:r>
    </w:p>
    <w:p w:rsidR="00CE5D6A" w:rsidRPr="00E5567C" w:rsidRDefault="00CE5D6A" w:rsidP="00CE5D6A">
      <w:pPr>
        <w:rPr>
          <w:b/>
          <w:i/>
          <w:szCs w:val="32"/>
        </w:rPr>
      </w:pPr>
    </w:p>
    <w:p w:rsidR="00CE5D6A" w:rsidRDefault="00CE5D6A" w:rsidP="00CE5D6A">
      <w:pPr>
        <w:rPr>
          <w:szCs w:val="32"/>
        </w:rPr>
      </w:pPr>
      <w:r w:rsidRPr="00E5567C">
        <w:rPr>
          <w:b/>
          <w:i/>
          <w:szCs w:val="32"/>
        </w:rPr>
        <w:t>Il Paradiso -</w:t>
      </w:r>
      <w:r w:rsidRPr="00E5567C">
        <w:rPr>
          <w:szCs w:val="32"/>
        </w:rPr>
        <w:t xml:space="preserve"> Attorno alla terra ci sono poi 9 sfere concentriche: i </w:t>
      </w:r>
      <w:r w:rsidRPr="00E5567C">
        <w:rPr>
          <w:b/>
          <w:szCs w:val="32"/>
        </w:rPr>
        <w:t>9 Cieli del Paradiso</w:t>
      </w:r>
      <w:r w:rsidRPr="00E5567C">
        <w:rPr>
          <w:szCs w:val="32"/>
        </w:rPr>
        <w:t>. Alla fine si trova l’</w:t>
      </w:r>
      <w:r w:rsidRPr="00E5567C">
        <w:rPr>
          <w:b/>
          <w:szCs w:val="32"/>
        </w:rPr>
        <w:t>Empireo</w:t>
      </w:r>
      <w:r w:rsidRPr="00E5567C">
        <w:rPr>
          <w:szCs w:val="32"/>
        </w:rPr>
        <w:t xml:space="preserve">, luogo eterno, infinito, di pura luce e amore: è qui che si trova </w:t>
      </w:r>
      <w:r w:rsidRPr="00E5567C">
        <w:rPr>
          <w:b/>
          <w:szCs w:val="32"/>
        </w:rPr>
        <w:t>Dio</w:t>
      </w:r>
      <w:r w:rsidRPr="00E5567C">
        <w:rPr>
          <w:szCs w:val="32"/>
        </w:rPr>
        <w:t>.</w:t>
      </w:r>
      <w:r w:rsidR="00E5567C" w:rsidRPr="00E5567C">
        <w:rPr>
          <w:szCs w:val="32"/>
        </w:rPr>
        <w:t xml:space="preserve"> Alla fine Dante arriverà a contemplare Dio e a recuperare la fede.</w:t>
      </w:r>
    </w:p>
    <w:p w:rsidR="00912874" w:rsidRPr="00A96188" w:rsidRDefault="00912874" w:rsidP="00A96188">
      <w:pPr>
        <w:jc w:val="center"/>
        <w:rPr>
          <w:b/>
          <w:i/>
          <w:color w:val="FF0000"/>
          <w:sz w:val="28"/>
          <w:szCs w:val="28"/>
        </w:rPr>
      </w:pPr>
      <w:r w:rsidRPr="00A96188">
        <w:rPr>
          <w:b/>
          <w:i/>
          <w:color w:val="FF0000"/>
          <w:sz w:val="28"/>
          <w:szCs w:val="28"/>
        </w:rPr>
        <w:lastRenderedPageBreak/>
        <w:t>Inferno - Canto I</w:t>
      </w:r>
    </w:p>
    <w:p w:rsidR="00912874" w:rsidRDefault="00912874" w:rsidP="00912874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È un canto di </w:t>
      </w:r>
      <w:r>
        <w:rPr>
          <w:b/>
          <w:sz w:val="28"/>
          <w:szCs w:val="28"/>
        </w:rPr>
        <w:t>introduzione</w:t>
      </w:r>
      <w:r w:rsidR="00A96188">
        <w:rPr>
          <w:sz w:val="28"/>
          <w:szCs w:val="28"/>
        </w:rPr>
        <w:t>, in cui si spiega la situazione iniziale.</w:t>
      </w:r>
    </w:p>
    <w:p w:rsidR="00912874" w:rsidRDefault="00912874" w:rsidP="00912874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È un </w:t>
      </w:r>
      <w:r>
        <w:rPr>
          <w:b/>
          <w:sz w:val="28"/>
          <w:szCs w:val="28"/>
        </w:rPr>
        <w:t>canto allegorico</w:t>
      </w:r>
      <w:r>
        <w:rPr>
          <w:sz w:val="28"/>
          <w:szCs w:val="28"/>
        </w:rPr>
        <w:t>: ogni elemento è simbolico, rimanda a un altro significato.</w:t>
      </w:r>
    </w:p>
    <w:p w:rsidR="00912874" w:rsidRDefault="00912874" w:rsidP="00912874">
      <w:pPr>
        <w:rPr>
          <w:sz w:val="28"/>
          <w:szCs w:val="28"/>
        </w:rPr>
      </w:pPr>
    </w:p>
    <w:p w:rsidR="00A96188" w:rsidRDefault="00A96188" w:rsidP="00912874">
      <w:pPr>
        <w:rPr>
          <w:sz w:val="28"/>
          <w:szCs w:val="28"/>
        </w:rPr>
      </w:pPr>
      <w:r w:rsidRPr="00A96188">
        <w:rPr>
          <w:i/>
          <w:sz w:val="28"/>
          <w:szCs w:val="28"/>
          <w:u w:val="single"/>
        </w:rPr>
        <w:t>Personaggi</w:t>
      </w:r>
      <w:r>
        <w:rPr>
          <w:sz w:val="28"/>
          <w:szCs w:val="28"/>
        </w:rPr>
        <w:t>: Dante, le tre fiere (lonza, leone e lupa), Virgilio</w:t>
      </w:r>
    </w:p>
    <w:p w:rsidR="00A96188" w:rsidRDefault="00A96188" w:rsidP="00912874">
      <w:pPr>
        <w:rPr>
          <w:sz w:val="28"/>
          <w:szCs w:val="28"/>
        </w:rPr>
      </w:pPr>
    </w:p>
    <w:p w:rsidR="00912874" w:rsidRDefault="00912874" w:rsidP="00912874">
      <w:pPr>
        <w:rPr>
          <w:sz w:val="28"/>
          <w:szCs w:val="28"/>
        </w:rPr>
      </w:pPr>
      <w:r>
        <w:rPr>
          <w:b/>
          <w:i/>
          <w:sz w:val="28"/>
          <w:szCs w:val="28"/>
        </w:rPr>
        <w:t>Riassunto del canto</w:t>
      </w:r>
      <w:r>
        <w:rPr>
          <w:sz w:val="28"/>
          <w:szCs w:val="28"/>
        </w:rPr>
        <w:t>.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 xml:space="preserve">Il canto inizia con </w:t>
      </w:r>
      <w:r>
        <w:rPr>
          <w:b/>
          <w:sz w:val="28"/>
          <w:szCs w:val="28"/>
        </w:rPr>
        <w:t>Dante</w:t>
      </w:r>
      <w:r>
        <w:rPr>
          <w:sz w:val="28"/>
          <w:szCs w:val="28"/>
        </w:rPr>
        <w:t xml:space="preserve"> che, circa a metà della sua vita, si trova perduto in una </w:t>
      </w:r>
      <w:r>
        <w:rPr>
          <w:b/>
          <w:sz w:val="28"/>
          <w:szCs w:val="28"/>
        </w:rPr>
        <w:t>selva</w:t>
      </w:r>
      <w:r>
        <w:rPr>
          <w:sz w:val="28"/>
          <w:szCs w:val="28"/>
        </w:rPr>
        <w:t xml:space="preserve"> buia e oscura. Dante ha molta paura e cerca di uscirvi.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>Quando ci riesce si trova davanti a un colle, all’</w:t>
      </w:r>
      <w:r>
        <w:rPr>
          <w:b/>
          <w:sz w:val="28"/>
          <w:szCs w:val="28"/>
        </w:rPr>
        <w:t>alba</w:t>
      </w:r>
      <w:r>
        <w:rPr>
          <w:sz w:val="28"/>
          <w:szCs w:val="28"/>
        </w:rPr>
        <w:t xml:space="preserve">. Tranquillizzato prova a scalare il </w:t>
      </w:r>
      <w:r>
        <w:rPr>
          <w:b/>
          <w:sz w:val="28"/>
          <w:szCs w:val="28"/>
        </w:rPr>
        <w:t>colle</w:t>
      </w:r>
      <w:r>
        <w:rPr>
          <w:sz w:val="28"/>
          <w:szCs w:val="28"/>
        </w:rPr>
        <w:t xml:space="preserve">, ma si trova improvvisamente davanti una </w:t>
      </w:r>
      <w:r>
        <w:rPr>
          <w:b/>
          <w:sz w:val="28"/>
          <w:szCs w:val="28"/>
        </w:rPr>
        <w:t>lonza</w:t>
      </w:r>
      <w:r>
        <w:rPr>
          <w:sz w:val="28"/>
          <w:szCs w:val="28"/>
        </w:rPr>
        <w:t xml:space="preserve"> (un felino). Superata la lonza Dante si trova davanti una seconda fiera: un </w:t>
      </w:r>
      <w:r>
        <w:rPr>
          <w:b/>
          <w:sz w:val="28"/>
          <w:szCs w:val="28"/>
        </w:rPr>
        <w:t>leone</w:t>
      </w:r>
      <w:r>
        <w:rPr>
          <w:sz w:val="28"/>
          <w:szCs w:val="28"/>
        </w:rPr>
        <w:t xml:space="preserve">. Il leone ruggisce contro Dante, che non sa cosa fare: Dante ha paura del leone, ma ha paura anche di ritornare nella selva. Quindi avanza e supera il leone; ma si trova davanti una terza fiera, una </w:t>
      </w:r>
      <w:r>
        <w:rPr>
          <w:b/>
          <w:sz w:val="28"/>
          <w:szCs w:val="28"/>
        </w:rPr>
        <w:t>lupa</w:t>
      </w:r>
      <w:r>
        <w:rPr>
          <w:sz w:val="28"/>
          <w:szCs w:val="28"/>
        </w:rPr>
        <w:t xml:space="preserve"> magrissima che ringhia contro Dante e lo vuole sbranare. Dante allora arretra, fino a intravedere un’ombra, a cui chiede aiuto: è </w:t>
      </w:r>
      <w:r>
        <w:rPr>
          <w:b/>
          <w:sz w:val="28"/>
          <w:szCs w:val="28"/>
        </w:rPr>
        <w:t>Virgilio</w:t>
      </w:r>
      <w:r>
        <w:rPr>
          <w:sz w:val="28"/>
          <w:szCs w:val="28"/>
        </w:rPr>
        <w:t>.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>Dante, sollevato, è entusiasta di trovarsi di fronte Virgilio, il suo poeta preferito (poeta latino autore dell’</w:t>
      </w:r>
      <w:r>
        <w:rPr>
          <w:i/>
          <w:sz w:val="28"/>
          <w:szCs w:val="28"/>
        </w:rPr>
        <w:t>Eneide</w:t>
      </w:r>
      <w:r>
        <w:rPr>
          <w:sz w:val="28"/>
          <w:szCs w:val="28"/>
        </w:rPr>
        <w:t xml:space="preserve">). Virgilio gli dice che la lupa non farà passare nessuno; bisognerà aspettare il </w:t>
      </w:r>
      <w:r>
        <w:rPr>
          <w:b/>
          <w:sz w:val="28"/>
          <w:szCs w:val="28"/>
        </w:rPr>
        <w:t>veltro</w:t>
      </w:r>
      <w:r>
        <w:rPr>
          <w:sz w:val="28"/>
          <w:szCs w:val="28"/>
        </w:rPr>
        <w:t xml:space="preserve"> (</w:t>
      </w:r>
      <w:r w:rsidR="00A96188">
        <w:rPr>
          <w:sz w:val="28"/>
          <w:szCs w:val="28"/>
        </w:rPr>
        <w:t xml:space="preserve">letteralmente: </w:t>
      </w:r>
      <w:r>
        <w:rPr>
          <w:sz w:val="28"/>
          <w:szCs w:val="28"/>
        </w:rPr>
        <w:t>cane da caccia) che la ucciderà (</w:t>
      </w:r>
      <w:r w:rsidRPr="00A96188">
        <w:rPr>
          <w:i/>
          <w:sz w:val="28"/>
          <w:szCs w:val="28"/>
        </w:rPr>
        <w:t>profezia di Virgilio</w:t>
      </w:r>
      <w:r>
        <w:rPr>
          <w:sz w:val="28"/>
          <w:szCs w:val="28"/>
        </w:rPr>
        <w:t>).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 xml:space="preserve">Visto che non è possibile passare, Virgilio dice che è necessario fare un </w:t>
      </w:r>
      <w:r>
        <w:rPr>
          <w:b/>
          <w:sz w:val="28"/>
          <w:szCs w:val="28"/>
        </w:rPr>
        <w:t>percorso diverso</w:t>
      </w:r>
      <w:r>
        <w:rPr>
          <w:sz w:val="28"/>
          <w:szCs w:val="28"/>
        </w:rPr>
        <w:t xml:space="preserve">. Bisogna passare per </w:t>
      </w:r>
      <w:r>
        <w:rPr>
          <w:b/>
          <w:sz w:val="28"/>
          <w:szCs w:val="28"/>
        </w:rPr>
        <w:t>Inferno, Purgatorio e Paradiso</w:t>
      </w:r>
      <w:r>
        <w:rPr>
          <w:sz w:val="28"/>
          <w:szCs w:val="28"/>
        </w:rPr>
        <w:t>; Virgilio si offre di accompagnare Dante nella prima parte del suo viaggio.</w:t>
      </w: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simboli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>Abbiamo detto che ogni cosa, in questo canto, è anche un simbolo. Vediamo cosa rappresentano le varie cose.</w:t>
      </w:r>
    </w:p>
    <w:p w:rsidR="00912874" w:rsidRDefault="00912874" w:rsidP="00912874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Dante: l’umanità</w:t>
      </w:r>
    </w:p>
    <w:p w:rsidR="00912874" w:rsidRDefault="00912874" w:rsidP="00912874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Selva: il peccato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>Dante nella</w:t>
      </w:r>
      <w:r w:rsidR="00A96188">
        <w:rPr>
          <w:sz w:val="28"/>
          <w:szCs w:val="28"/>
        </w:rPr>
        <w:t xml:space="preserve"> selva dunque rappresenta </w:t>
      </w:r>
      <w:r>
        <w:rPr>
          <w:sz w:val="28"/>
          <w:szCs w:val="28"/>
        </w:rPr>
        <w:t>l’umanità immersa nel peccato.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Sole: Dio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Colle: la virtù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Lonza: la lussuria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Leone: la superbia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Lupa: l’avidità, la causa di ogni contrasto tra gli uomini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Virgilio: la ragione, data da Dio per sfuggire al peccato (anche se la ragione, da sola, non basta)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Il veltro: </w:t>
      </w:r>
      <w:r w:rsidR="00A96188">
        <w:rPr>
          <w:sz w:val="28"/>
          <w:szCs w:val="28"/>
        </w:rPr>
        <w:t>l’interpretazione non è certa</w:t>
      </w:r>
      <w:r>
        <w:rPr>
          <w:sz w:val="28"/>
          <w:szCs w:val="28"/>
        </w:rPr>
        <w:t xml:space="preserve">; </w:t>
      </w:r>
      <w:r w:rsidR="00A96188">
        <w:rPr>
          <w:sz w:val="28"/>
          <w:szCs w:val="28"/>
        </w:rPr>
        <w:t xml:space="preserve">Dante </w:t>
      </w:r>
      <w:r>
        <w:rPr>
          <w:sz w:val="28"/>
          <w:szCs w:val="28"/>
        </w:rPr>
        <w:t>forse</w:t>
      </w:r>
      <w:r w:rsidR="00A96188">
        <w:rPr>
          <w:sz w:val="28"/>
          <w:szCs w:val="28"/>
        </w:rPr>
        <w:t xml:space="preserve"> si riferisce a</w:t>
      </w:r>
      <w:r>
        <w:rPr>
          <w:sz w:val="28"/>
          <w:szCs w:val="28"/>
        </w:rPr>
        <w:t xml:space="preserve"> un papa</w:t>
      </w:r>
      <w:r w:rsidR="00A96188">
        <w:rPr>
          <w:sz w:val="28"/>
          <w:szCs w:val="28"/>
        </w:rPr>
        <w:t>,</w:t>
      </w:r>
      <w:r>
        <w:rPr>
          <w:sz w:val="28"/>
          <w:szCs w:val="28"/>
        </w:rPr>
        <w:t xml:space="preserve"> o un imperatore</w:t>
      </w:r>
    </w:p>
    <w:p w:rsidR="00912874" w:rsidRDefault="00912874" w:rsidP="00912874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Il percorso nei tre regni dell’aldilà: l’affrancamento dal peccato, il pentimento, la purificazione fino ad arrivare a Dio, che è la felicità</w:t>
      </w: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jc w:val="center"/>
        <w:rPr>
          <w:sz w:val="28"/>
          <w:szCs w:val="28"/>
        </w:rPr>
      </w:pPr>
    </w:p>
    <w:p w:rsidR="00912874" w:rsidRDefault="00912874" w:rsidP="00912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Dante si smarrisce nella selva (1-30)</w:t>
      </w:r>
    </w:p>
    <w:p w:rsidR="00912874" w:rsidRDefault="00912874" w:rsidP="0091287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55880</wp:posOffset>
            </wp:positionV>
            <wp:extent cx="1057275" cy="85725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La notte del 7 aprile dell’anno 1300, a trentacinque anni di età, Dante si smarrisce in una selva oscura e intricata, impossibile da descrivere tanto è angosciosa. Lui stesso non sa dire come c’è finito: sa però che quella selva gli fa una grandissima paura.</w:t>
      </w:r>
    </w:p>
    <w:p w:rsidR="00912874" w:rsidRDefault="00912874" w:rsidP="00912874">
      <w:pPr>
        <w:rPr>
          <w:sz w:val="28"/>
          <w:szCs w:val="28"/>
        </w:rPr>
      </w:pPr>
      <w:r>
        <w:rPr>
          <w:noProof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45085</wp:posOffset>
            </wp:positionV>
            <wp:extent cx="869950" cy="657225"/>
            <wp:effectExtent l="19050" t="0" r="6350" b="0"/>
            <wp:wrapSquare wrapText="bothSides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 un tratto però, mentre sta albeggiando, si ritrova ai piedi di un colle, dalla cui vetta vede spuntare i primi raggi del sole. Questo, oltre al fatto che è primavera, gli ridà speranza e lo spinge a tentare la scalata del colle, dopo essersi riposato per qualche istante e aver ripensato al pericolo appena corso (come un naufrago che guarda le acque in tempesta dalle quali è appena scampato). Il poeta inizia quindi a salire.</w:t>
      </w: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Compaiono le tre fiere (31-60)</w:t>
      </w:r>
    </w:p>
    <w:p w:rsidR="00912874" w:rsidRDefault="00912874" w:rsidP="00912874">
      <w:pPr>
        <w:rPr>
          <w:sz w:val="28"/>
          <w:szCs w:val="28"/>
        </w:rPr>
      </w:pPr>
      <w:r>
        <w:rPr>
          <w:noProof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45720</wp:posOffset>
            </wp:positionV>
            <wp:extent cx="855980" cy="962025"/>
            <wp:effectExtent l="19050" t="0" r="1270" b="0"/>
            <wp:wrapSquare wrapText="bothSides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Mentre sta salendo il colle, gli appare improvvisamente davanti una lonza </w:t>
      </w:r>
      <w:r w:rsidR="00A96188">
        <w:rPr>
          <w:sz w:val="28"/>
          <w:szCs w:val="28"/>
        </w:rPr>
        <w:t>(</w:t>
      </w:r>
      <w:r w:rsidR="00A96188" w:rsidRPr="00A96188">
        <w:rPr>
          <w:i/>
          <w:sz w:val="28"/>
          <w:szCs w:val="28"/>
          <w:u w:val="single"/>
        </w:rPr>
        <w:t>lussuria</w:t>
      </w:r>
      <w:r w:rsidR="00A96188">
        <w:rPr>
          <w:sz w:val="28"/>
          <w:szCs w:val="28"/>
        </w:rPr>
        <w:t xml:space="preserve">) </w:t>
      </w:r>
      <w:r>
        <w:rPr>
          <w:sz w:val="28"/>
          <w:szCs w:val="28"/>
        </w:rPr>
        <w:t>dal pelo maculato, assai agile e snella, che lo spinge più volte a tornare indietro. Subito dopo compare un leone</w:t>
      </w:r>
      <w:r w:rsidR="00A96188">
        <w:rPr>
          <w:sz w:val="28"/>
          <w:szCs w:val="28"/>
        </w:rPr>
        <w:t xml:space="preserve"> (</w:t>
      </w:r>
      <w:r w:rsidR="00A96188" w:rsidRPr="00A96188">
        <w:rPr>
          <w:i/>
          <w:sz w:val="28"/>
          <w:szCs w:val="28"/>
          <w:u w:val="single"/>
        </w:rPr>
        <w:t>superbia</w:t>
      </w:r>
      <w:r w:rsidR="00A96188">
        <w:rPr>
          <w:sz w:val="28"/>
          <w:szCs w:val="28"/>
        </w:rPr>
        <w:t>)</w:t>
      </w:r>
      <w:r>
        <w:rPr>
          <w:sz w:val="28"/>
          <w:szCs w:val="28"/>
        </w:rPr>
        <w:t>, che gli viene incontro con fame rabbiosa e sembra far tremare l’aria; e poi anche una lupa</w:t>
      </w:r>
      <w:r w:rsidR="00A96188">
        <w:rPr>
          <w:sz w:val="28"/>
          <w:szCs w:val="28"/>
        </w:rPr>
        <w:t xml:space="preserve"> (</w:t>
      </w:r>
      <w:r w:rsidR="00A96188" w:rsidRPr="00A96188">
        <w:rPr>
          <w:i/>
          <w:sz w:val="28"/>
          <w:szCs w:val="28"/>
          <w:u w:val="single"/>
        </w:rPr>
        <w:t>avidità</w:t>
      </w:r>
      <w:r w:rsidR="00A96188">
        <w:rPr>
          <w:sz w:val="28"/>
          <w:szCs w:val="28"/>
        </w:rPr>
        <w:t>)</w:t>
      </w:r>
      <w:r>
        <w:rPr>
          <w:sz w:val="28"/>
          <w:szCs w:val="28"/>
        </w:rPr>
        <w:t xml:space="preserve"> famelica e magrissima. Quest’ultima </w:t>
      </w:r>
      <w:r w:rsidR="00A96188">
        <w:rPr>
          <w:sz w:val="28"/>
          <w:szCs w:val="28"/>
        </w:rPr>
        <w:t xml:space="preserve"> in particolar modo </w:t>
      </w:r>
      <w:r>
        <w:rPr>
          <w:sz w:val="28"/>
          <w:szCs w:val="28"/>
        </w:rPr>
        <w:t>incute molta paura in Dante, che perde ogni speranza e scende verso il basso, verso la selva.</w:t>
      </w:r>
    </w:p>
    <w:p w:rsidR="00912874" w:rsidRDefault="00912874" w:rsidP="00912874">
      <w:pPr>
        <w:rPr>
          <w:sz w:val="28"/>
          <w:szCs w:val="28"/>
        </w:rPr>
      </w:pPr>
    </w:p>
    <w:p w:rsidR="00A96188" w:rsidRDefault="00A96188" w:rsidP="00912874">
      <w:pPr>
        <w:rPr>
          <w:sz w:val="28"/>
          <w:szCs w:val="28"/>
        </w:rPr>
      </w:pPr>
    </w:p>
    <w:p w:rsidR="00A96188" w:rsidRDefault="00A96188" w:rsidP="00912874">
      <w:pPr>
        <w:rPr>
          <w:sz w:val="28"/>
          <w:szCs w:val="28"/>
        </w:rPr>
      </w:pPr>
    </w:p>
    <w:p w:rsidR="00912874" w:rsidRDefault="00912874" w:rsidP="009128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Presentazione di Virgilio (61-90)</w:t>
      </w:r>
    </w:p>
    <w:p w:rsidR="00912874" w:rsidRDefault="00912874" w:rsidP="00912874">
      <w:pPr>
        <w:rPr>
          <w:sz w:val="28"/>
          <w:szCs w:val="28"/>
        </w:rPr>
      </w:pPr>
      <w:r>
        <w:rPr>
          <w:noProof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45085</wp:posOffset>
            </wp:positionV>
            <wp:extent cx="988695" cy="1066800"/>
            <wp:effectExtent l="19050" t="0" r="1905" b="0"/>
            <wp:wrapSquare wrapText="bothSides"/>
            <wp:docPr id="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Dante sta tornando verso la selva, quando intravede una figura nella penombra, appena visibile nella poca luce dell’alba. Intimorito, supplica lo sconosciuto di avere pietà di lui e gli chiede se sia un uomo in carne ed ossa oppure l’anima di un defunto. L’altro risponde di non essere più un uomo in vita, ma di avere avuto i genitori lombardi e di essere originario di Mantova: è </w:t>
      </w:r>
      <w:r w:rsidRPr="00A96188">
        <w:rPr>
          <w:b/>
          <w:sz w:val="28"/>
          <w:szCs w:val="28"/>
        </w:rPr>
        <w:t>Virgilio</w:t>
      </w:r>
      <w:r>
        <w:rPr>
          <w:sz w:val="28"/>
          <w:szCs w:val="28"/>
        </w:rPr>
        <w:t>, il poeta latino vissuto durante il paganesimo, e che ha cantato le gesta di Enea nel poema a lui dedicato (</w:t>
      </w:r>
      <w:r w:rsidRPr="00A96188">
        <w:rPr>
          <w:i/>
          <w:sz w:val="28"/>
          <w:szCs w:val="28"/>
        </w:rPr>
        <w:t>Eneide</w:t>
      </w:r>
      <w:r>
        <w:rPr>
          <w:sz w:val="28"/>
          <w:szCs w:val="28"/>
        </w:rPr>
        <w:t xml:space="preserve">). Dante </w:t>
      </w:r>
      <w:r w:rsidRPr="00A96188">
        <w:rPr>
          <w:b/>
          <w:sz w:val="28"/>
          <w:szCs w:val="28"/>
        </w:rPr>
        <w:t>risponde con ammirazione</w:t>
      </w:r>
      <w:r>
        <w:rPr>
          <w:sz w:val="28"/>
          <w:szCs w:val="28"/>
        </w:rPr>
        <w:t>, dicendo a Virgilio che è il più grande poeta mai vissuto; dice che è il suo maestro e modello di stile poetico. Infine Dante indica la lupa che gli sbarra la strada, e prega Virgilio di aiutarlo.</w:t>
      </w: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Profezia del veltro (91-111)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 xml:space="preserve">Virgilio riprende la parola spiegando a Dante che, se vuole salvarsi la vita, dovrà prendere un altro percorso. Infatti la lupa è animale particolarmente pericoloso e malefico, e uccide chiunque incontri. Virgilio </w:t>
      </w:r>
      <w:r w:rsidRPr="00216995">
        <w:rPr>
          <w:b/>
          <w:sz w:val="28"/>
          <w:szCs w:val="28"/>
        </w:rPr>
        <w:t>profetizza</w:t>
      </w:r>
      <w:r>
        <w:rPr>
          <w:sz w:val="28"/>
          <w:szCs w:val="28"/>
        </w:rPr>
        <w:t xml:space="preserve"> poi la venuta di un «</w:t>
      </w:r>
      <w:r w:rsidRPr="00216995">
        <w:rPr>
          <w:b/>
          <w:sz w:val="28"/>
          <w:szCs w:val="28"/>
        </w:rPr>
        <w:t>veltro</w:t>
      </w:r>
      <w:r>
        <w:rPr>
          <w:sz w:val="28"/>
          <w:szCs w:val="28"/>
        </w:rPr>
        <w:t xml:space="preserve">», un cane da caccia che </w:t>
      </w:r>
      <w:r w:rsidRPr="00216995">
        <w:rPr>
          <w:b/>
          <w:sz w:val="28"/>
          <w:szCs w:val="28"/>
        </w:rPr>
        <w:t>ucciderà la lupa</w:t>
      </w:r>
      <w:r>
        <w:rPr>
          <w:sz w:val="28"/>
          <w:szCs w:val="28"/>
        </w:rPr>
        <w:t xml:space="preserve"> con molto dolore e la ricaccerà nell’Inferno da dove è uscita. </w:t>
      </w:r>
      <w:r w:rsidR="00216995">
        <w:rPr>
          <w:sz w:val="28"/>
          <w:szCs w:val="28"/>
        </w:rPr>
        <w:t xml:space="preserve">Virgilio qui si riferisce probabilmente a qualcuno (un papa o un imperatore) non </w:t>
      </w:r>
      <w:r>
        <w:rPr>
          <w:sz w:val="28"/>
          <w:szCs w:val="28"/>
        </w:rPr>
        <w:t xml:space="preserve">interessato alle ricchezze </w:t>
      </w:r>
      <w:r w:rsidR="00216995">
        <w:rPr>
          <w:sz w:val="28"/>
          <w:szCs w:val="28"/>
        </w:rPr>
        <w:t>materiali ma ai beni spirituali, che con la sua grandezza combatterà contro l’avidità che rovina l’Italia. E</w:t>
      </w:r>
      <w:r>
        <w:rPr>
          <w:sz w:val="28"/>
          <w:szCs w:val="28"/>
        </w:rPr>
        <w:t>gli</w:t>
      </w:r>
      <w:r w:rsidR="00216995">
        <w:rPr>
          <w:sz w:val="28"/>
          <w:szCs w:val="28"/>
        </w:rPr>
        <w:t xml:space="preserve"> dunque</w:t>
      </w:r>
      <w:r>
        <w:rPr>
          <w:sz w:val="28"/>
          <w:szCs w:val="28"/>
        </w:rPr>
        <w:t xml:space="preserve"> sarà la </w:t>
      </w:r>
      <w:r w:rsidRPr="00216995">
        <w:rPr>
          <w:b/>
          <w:sz w:val="28"/>
          <w:szCs w:val="28"/>
        </w:rPr>
        <w:t>salvezza dell’Italia</w:t>
      </w:r>
      <w:r>
        <w:rPr>
          <w:sz w:val="28"/>
          <w:szCs w:val="28"/>
        </w:rPr>
        <w:t>.</w:t>
      </w: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viaggio di Dante (112-136)</w:t>
      </w:r>
    </w:p>
    <w:p w:rsidR="00912874" w:rsidRDefault="00912874" w:rsidP="00912874">
      <w:pPr>
        <w:rPr>
          <w:sz w:val="28"/>
          <w:szCs w:val="28"/>
        </w:rPr>
      </w:pPr>
      <w:r>
        <w:rPr>
          <w:sz w:val="28"/>
          <w:szCs w:val="28"/>
        </w:rPr>
        <w:t xml:space="preserve">Virgilio conclude dicendo a Dante che dovrà </w:t>
      </w:r>
      <w:r w:rsidRPr="00216995">
        <w:rPr>
          <w:b/>
          <w:sz w:val="28"/>
          <w:szCs w:val="28"/>
        </w:rPr>
        <w:t>seguirlo</w:t>
      </w:r>
      <w:r>
        <w:rPr>
          <w:sz w:val="28"/>
          <w:szCs w:val="28"/>
        </w:rPr>
        <w:t xml:space="preserve"> in un viaggio che lo condurrà nei tre regni dell’Oltretomba: dapprima lo condurrà attraverso l’Inferno, dove sentirà le grida disperate dei dannati; poi lo guiderà nel Purgatorio, dove vedrà i penitenti che sono contenti di espiare le loro colpe per essere ammessi in Paradiso. Qui, però, non sarà Virgilio a fargli da guida: egli </w:t>
      </w:r>
      <w:r w:rsidRPr="00216995">
        <w:rPr>
          <w:b/>
          <w:sz w:val="28"/>
          <w:szCs w:val="28"/>
        </w:rPr>
        <w:t>non ha creduto nel Cristianesimo</w:t>
      </w:r>
      <w:r>
        <w:rPr>
          <w:sz w:val="28"/>
          <w:szCs w:val="28"/>
        </w:rPr>
        <w:t xml:space="preserve">, quindi Dio non può ammetterlo nel regno dei Cieli. Sarà un’altra anima, più degna di lui, a guidare Dante in Paradiso, ovvero </w:t>
      </w:r>
      <w:r w:rsidRPr="00216995">
        <w:rPr>
          <w:b/>
          <w:sz w:val="28"/>
          <w:szCs w:val="28"/>
        </w:rPr>
        <w:t>Beatrice</w:t>
      </w:r>
      <w:r>
        <w:rPr>
          <w:sz w:val="28"/>
          <w:szCs w:val="28"/>
        </w:rPr>
        <w:t>. Dante risponde a Virgilio pregandolo di fargli da guida in questo viaggio. Virgilio inizia a muoversi e Dante lo segue.</w:t>
      </w:r>
    </w:p>
    <w:p w:rsidR="00912874" w:rsidRDefault="00912874" w:rsidP="00912874">
      <w:pPr>
        <w:rPr>
          <w:sz w:val="28"/>
          <w:szCs w:val="28"/>
        </w:rPr>
      </w:pPr>
    </w:p>
    <w:p w:rsidR="00912874" w:rsidRDefault="00912874" w:rsidP="00912874">
      <w:pPr>
        <w:rPr>
          <w:sz w:val="28"/>
          <w:szCs w:val="28"/>
        </w:rPr>
      </w:pPr>
    </w:p>
    <w:p w:rsidR="00912874" w:rsidRPr="00E5567C" w:rsidRDefault="00912874" w:rsidP="00CE5D6A">
      <w:pPr>
        <w:rPr>
          <w:szCs w:val="32"/>
        </w:rPr>
      </w:pPr>
    </w:p>
    <w:sectPr w:rsidR="00912874" w:rsidRPr="00E5567C" w:rsidSect="007D189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FA" w:rsidRDefault="00A322FA" w:rsidP="00E5567C">
      <w:pPr>
        <w:spacing w:line="240" w:lineRule="auto"/>
      </w:pPr>
      <w:r>
        <w:separator/>
      </w:r>
    </w:p>
  </w:endnote>
  <w:endnote w:type="continuationSeparator" w:id="0">
    <w:p w:rsidR="00A322FA" w:rsidRDefault="00A322FA" w:rsidP="00E55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FA" w:rsidRDefault="00A322FA" w:rsidP="00E5567C">
      <w:pPr>
        <w:spacing w:line="240" w:lineRule="auto"/>
      </w:pPr>
      <w:r>
        <w:separator/>
      </w:r>
    </w:p>
  </w:footnote>
  <w:footnote w:type="continuationSeparator" w:id="0">
    <w:p w:rsidR="00A322FA" w:rsidRDefault="00A322FA" w:rsidP="00E5567C">
      <w:pPr>
        <w:spacing w:line="240" w:lineRule="auto"/>
      </w:pPr>
      <w:r>
        <w:continuationSeparator/>
      </w:r>
    </w:p>
  </w:footnote>
  <w:footnote w:id="1">
    <w:p w:rsidR="00E5567C" w:rsidRPr="00674BE0" w:rsidRDefault="00E5567C" w:rsidP="00E5567C">
      <w:pPr>
        <w:rPr>
          <w:b/>
          <w:sz w:val="28"/>
          <w:szCs w:val="28"/>
        </w:rPr>
      </w:pPr>
      <w:r>
        <w:rPr>
          <w:rStyle w:val="Rimandonotaapidipagina"/>
        </w:rPr>
        <w:footnoteRef/>
      </w:r>
      <w:r>
        <w:t xml:space="preserve"> </w:t>
      </w:r>
      <w:r w:rsidRPr="00674BE0">
        <w:rPr>
          <w:b/>
          <w:sz w:val="28"/>
          <w:szCs w:val="28"/>
        </w:rPr>
        <w:t>Come sono puniti i peccatori infernali?</w:t>
      </w:r>
    </w:p>
    <w:p w:rsidR="00E5567C" w:rsidRPr="00674BE0" w:rsidRDefault="00E5567C" w:rsidP="00E5567C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74BE0">
        <w:rPr>
          <w:sz w:val="28"/>
          <w:szCs w:val="28"/>
        </w:rPr>
        <w:t>subiscono il contrario di ciò che avevano fatto in vita (</w:t>
      </w:r>
      <w:r w:rsidRPr="00835DB7">
        <w:rPr>
          <w:b/>
          <w:sz w:val="28"/>
          <w:szCs w:val="28"/>
          <w:u w:val="single"/>
        </w:rPr>
        <w:t>contrappasso</w:t>
      </w:r>
      <w:r w:rsidRPr="00674BE0">
        <w:rPr>
          <w:sz w:val="28"/>
          <w:szCs w:val="28"/>
        </w:rPr>
        <w:t>)</w:t>
      </w:r>
    </w:p>
    <w:p w:rsidR="00E5567C" w:rsidRDefault="00E5567C" w:rsidP="006C3A8C">
      <w:pPr>
        <w:pStyle w:val="Testonotaapidipagina"/>
        <w:numPr>
          <w:ilvl w:val="0"/>
          <w:numId w:val="2"/>
        </w:numPr>
      </w:pPr>
      <w:r w:rsidRPr="00674BE0">
        <w:rPr>
          <w:sz w:val="28"/>
          <w:szCs w:val="28"/>
        </w:rPr>
        <w:t xml:space="preserve">per </w:t>
      </w:r>
      <w:r w:rsidRPr="00835DB7">
        <w:rPr>
          <w:b/>
          <w:sz w:val="28"/>
          <w:szCs w:val="28"/>
          <w:u w:val="single"/>
        </w:rPr>
        <w:t>affinità</w:t>
      </w:r>
      <w:r w:rsidRPr="00674BE0">
        <w:rPr>
          <w:sz w:val="28"/>
          <w:szCs w:val="28"/>
        </w:rPr>
        <w:t>: devono fare all’infinito e in modo esagerato ciò che facevano in vita.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8C" w:rsidRDefault="00157053" w:rsidP="006C3A8C">
    <w:pPr>
      <w:pStyle w:val="Intestazione"/>
      <w:jc w:val="center"/>
    </w:pPr>
    <w:sdt>
      <w:sdtPr>
        <w:id w:val="93461203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6C3A8C" w:rsidRDefault="0015705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216995" w:rsidRPr="0021699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C3A8C" w:rsidRPr="006C3A8C">
      <w:rPr>
        <w:i/>
        <w:color w:val="A6A6A6" w:themeColor="background1" w:themeShade="A6"/>
        <w:sz w:val="24"/>
        <w:szCs w:val="24"/>
      </w:rPr>
      <w:t>Commedia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D83"/>
    <w:multiLevelType w:val="hybridMultilevel"/>
    <w:tmpl w:val="7764B0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1266E"/>
    <w:multiLevelType w:val="hybridMultilevel"/>
    <w:tmpl w:val="F2763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3197A"/>
    <w:multiLevelType w:val="hybridMultilevel"/>
    <w:tmpl w:val="061C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02D43"/>
    <w:multiLevelType w:val="hybridMultilevel"/>
    <w:tmpl w:val="278EE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70043"/>
    <w:multiLevelType w:val="hybridMultilevel"/>
    <w:tmpl w:val="5A60A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00054"/>
    <w:rsid w:val="00046756"/>
    <w:rsid w:val="000E5C6D"/>
    <w:rsid w:val="00157053"/>
    <w:rsid w:val="00216995"/>
    <w:rsid w:val="002C3BBE"/>
    <w:rsid w:val="00385F66"/>
    <w:rsid w:val="00600054"/>
    <w:rsid w:val="006C3A8C"/>
    <w:rsid w:val="007D1898"/>
    <w:rsid w:val="00867CB0"/>
    <w:rsid w:val="008A1344"/>
    <w:rsid w:val="00912874"/>
    <w:rsid w:val="00986A93"/>
    <w:rsid w:val="00A322FA"/>
    <w:rsid w:val="00A96188"/>
    <w:rsid w:val="00BC37E1"/>
    <w:rsid w:val="00CE5D6A"/>
    <w:rsid w:val="00D96992"/>
    <w:rsid w:val="00E5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D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D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56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567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5567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3A8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A8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3A8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3A8C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6C3A8C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97AB-D9C8-4A39-ACAF-198E2C78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2014-10-03T13:16:00Z</dcterms:created>
  <dcterms:modified xsi:type="dcterms:W3CDTF">2014-10-16T15:26:00Z</dcterms:modified>
</cp:coreProperties>
</file>